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93D5F" w14:textId="77777777" w:rsidR="001937C7" w:rsidRPr="00047367" w:rsidRDefault="001937C7" w:rsidP="001937C7">
      <w:pPr>
        <w:spacing w:after="0" w:line="240" w:lineRule="auto"/>
        <w:ind w:left="-180"/>
        <w:jc w:val="center"/>
        <w:rPr>
          <w:rFonts w:ascii="Trebuchet MS" w:eastAsia="Times New Roman" w:hAnsi="Trebuchet MS"/>
          <w:b/>
          <w:i/>
          <w:color w:val="FF0000"/>
          <w:lang w:eastAsia="pl-PL"/>
        </w:rPr>
      </w:pPr>
      <w:r w:rsidRPr="00047367">
        <w:rPr>
          <w:rFonts w:ascii="Trebuchet MS" w:eastAsia="Times New Roman" w:hAnsi="Trebuchet MS"/>
          <w:b/>
          <w:i/>
          <w:color w:val="FF0000"/>
          <w:lang w:eastAsia="pl-PL"/>
        </w:rPr>
        <w:t>(jeśli dotyczy)</w:t>
      </w:r>
    </w:p>
    <w:p w14:paraId="53943190" w14:textId="77777777" w:rsidR="00051F11" w:rsidRPr="00051F11" w:rsidRDefault="00051F11" w:rsidP="00051F11">
      <w:pPr>
        <w:spacing w:line="276" w:lineRule="auto"/>
        <w:ind w:left="5246" w:firstLine="708"/>
        <w:jc w:val="right"/>
        <w:rPr>
          <w:rFonts w:ascii="Trebuchet MS" w:eastAsia="Calibri" w:hAnsi="Trebuchet MS" w:cs="Arial"/>
          <w:b/>
          <w:color w:val="0070C0"/>
          <w:u w:val="single"/>
        </w:rPr>
      </w:pPr>
      <w:r w:rsidRPr="00051F11">
        <w:rPr>
          <w:rFonts w:ascii="Trebuchet MS" w:eastAsia="Calibri" w:hAnsi="Trebuchet MS" w:cs="Arial"/>
          <w:b/>
          <w:color w:val="0070C0"/>
          <w:u w:val="single"/>
        </w:rPr>
        <w:t>Załącznik nr 4</w:t>
      </w:r>
    </w:p>
    <w:p w14:paraId="773E4929" w14:textId="77777777" w:rsidR="00AD5B24" w:rsidRDefault="00AD5B24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</w:p>
    <w:p w14:paraId="2B89A0A8" w14:textId="77777777" w:rsidR="00051F11" w:rsidRPr="00051F11" w:rsidRDefault="001937C7" w:rsidP="001937C7">
      <w:pPr>
        <w:tabs>
          <w:tab w:val="center" w:pos="4536"/>
        </w:tabs>
        <w:spacing w:after="0" w:line="240" w:lineRule="auto"/>
        <w:rPr>
          <w:rFonts w:ascii="Trebuchet MS" w:hAnsi="Trebuchet MS" w:cs="Verdana"/>
          <w:b/>
          <w:sz w:val="20"/>
        </w:rPr>
      </w:pPr>
      <w:r>
        <w:rPr>
          <w:rFonts w:ascii="Trebuchet MS" w:hAnsi="Trebuchet MS" w:cs="Verdana"/>
          <w:b/>
          <w:sz w:val="20"/>
        </w:rPr>
        <w:tab/>
      </w:r>
      <w:r w:rsidR="00051F11" w:rsidRPr="00051F11">
        <w:rPr>
          <w:rFonts w:ascii="Trebuchet MS" w:hAnsi="Trebuchet MS" w:cs="Verdana"/>
          <w:b/>
          <w:sz w:val="20"/>
        </w:rPr>
        <w:t>ZOBOWIĄZANIE INNEGO PODMIOTU</w:t>
      </w:r>
    </w:p>
    <w:p w14:paraId="59E5231F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DO ODDANIA DO DYSPOZYCJI NIEZBĘDNYCH ZASOBÓW</w:t>
      </w:r>
    </w:p>
    <w:p w14:paraId="46815126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sz w:val="20"/>
        </w:rPr>
      </w:pPr>
      <w:r w:rsidRPr="00051F11">
        <w:rPr>
          <w:rFonts w:ascii="Trebuchet MS" w:hAnsi="Trebuchet MS" w:cs="Verdana"/>
          <w:b/>
          <w:sz w:val="20"/>
        </w:rPr>
        <w:t>NA OKRES KORZYSTANIA Z NICH PRZY WYKONANIU ZAMÓWIENIA</w:t>
      </w:r>
    </w:p>
    <w:p w14:paraId="6A13066E" w14:textId="77777777" w:rsidR="00051F11" w:rsidRPr="00051F11" w:rsidRDefault="00051F11" w:rsidP="00051F11">
      <w:pPr>
        <w:spacing w:after="0" w:line="240" w:lineRule="auto"/>
        <w:jc w:val="center"/>
        <w:rPr>
          <w:rFonts w:ascii="Trebuchet MS" w:hAnsi="Trebuchet MS" w:cs="Verdana"/>
          <w:b/>
          <w:bCs/>
          <w:sz w:val="20"/>
        </w:rPr>
      </w:pPr>
      <w:r w:rsidRPr="00051F11">
        <w:rPr>
          <w:rFonts w:ascii="Trebuchet MS" w:hAnsi="Trebuchet MS" w:cs="Verdana"/>
          <w:b/>
          <w:sz w:val="20"/>
        </w:rPr>
        <w:t>w trybie art. 118 ust. 3 ustawy Prawo zamówień publicznych</w:t>
      </w:r>
    </w:p>
    <w:p w14:paraId="76EA8BD0" w14:textId="77777777" w:rsidR="00051F11" w:rsidRPr="00051F11" w:rsidRDefault="00051F11" w:rsidP="00051F11">
      <w:pPr>
        <w:spacing w:after="120" w:line="240" w:lineRule="auto"/>
        <w:rPr>
          <w:rFonts w:ascii="Trebuchet MS" w:hAnsi="Trebuchet MS" w:cs="Verdana"/>
          <w:b/>
          <w:bCs/>
          <w:sz w:val="20"/>
        </w:rPr>
      </w:pPr>
    </w:p>
    <w:p w14:paraId="1F02B34F" w14:textId="77777777" w:rsidR="00051F11" w:rsidRPr="00051F11" w:rsidRDefault="00051F11" w:rsidP="00051F11">
      <w:pPr>
        <w:adjustRightInd w:val="0"/>
        <w:spacing w:after="0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Ja/My niżej podpisany(ni) ………………….…………………………………………………...……………………………</w:t>
      </w:r>
    </w:p>
    <w:p w14:paraId="45A5A435" w14:textId="77777777" w:rsidR="00051F11" w:rsidRPr="00051F11" w:rsidRDefault="00051F11" w:rsidP="00051F11">
      <w:pPr>
        <w:adjustRightInd w:val="0"/>
        <w:jc w:val="center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i/>
          <w:sz w:val="20"/>
          <w:lang w:eastAsia="pl-PL"/>
        </w:rPr>
        <w:t xml:space="preserve">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(imię i nazwisko składającego oświadczenie)</w:t>
      </w:r>
    </w:p>
    <w:p w14:paraId="7E995C2B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będąc upoważnionym(/mi) do reprezentowania:</w:t>
      </w:r>
    </w:p>
    <w:p w14:paraId="5C71D26F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15A2CD0F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21A17F09" w14:textId="77777777" w:rsidR="00051F11" w:rsidRPr="00051F11" w:rsidRDefault="00051F11" w:rsidP="00051F11">
      <w:pPr>
        <w:adjustRightInd w:val="0"/>
        <w:rPr>
          <w:rFonts w:ascii="Trebuchet MS" w:hAnsi="Trebuchet MS"/>
          <w:i/>
          <w:sz w:val="18"/>
          <w:szCs w:val="18"/>
          <w:lang w:eastAsia="pl-PL"/>
        </w:rPr>
      </w:pPr>
      <w:r w:rsidRPr="00051F11">
        <w:rPr>
          <w:rFonts w:ascii="Trebuchet MS" w:hAnsi="Trebuchet MS"/>
          <w:sz w:val="18"/>
          <w:szCs w:val="18"/>
          <w:lang w:eastAsia="pl-PL"/>
        </w:rPr>
        <w:t xml:space="preserve">                                     </w:t>
      </w:r>
      <w:r w:rsidRPr="00051F11">
        <w:rPr>
          <w:rFonts w:ascii="Trebuchet MS" w:hAnsi="Trebuchet MS"/>
          <w:i/>
          <w:sz w:val="18"/>
          <w:szCs w:val="18"/>
          <w:lang w:eastAsia="pl-PL"/>
        </w:rPr>
        <w:t>(nazwa i adres podmiotu oddającego do dyspozycji zasoby)</w:t>
      </w:r>
    </w:p>
    <w:p w14:paraId="4B9333CB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b/>
          <w:bCs/>
          <w:sz w:val="20"/>
        </w:rPr>
      </w:pPr>
    </w:p>
    <w:p w14:paraId="6936BD13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b/>
          <w:bCs/>
          <w:sz w:val="20"/>
        </w:rPr>
        <w:t>o ś w i a d c z a m (y)</w:t>
      </w:r>
      <w:r w:rsidRPr="00051F11">
        <w:rPr>
          <w:rFonts w:ascii="Trebuchet MS" w:hAnsi="Trebuchet MS" w:cs="Verdana"/>
          <w:sz w:val="20"/>
        </w:rPr>
        <w:t>,</w:t>
      </w:r>
    </w:p>
    <w:p w14:paraId="740062EE" w14:textId="77777777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</w:rPr>
      </w:pPr>
      <w:r w:rsidRPr="00051F11">
        <w:rPr>
          <w:rFonts w:ascii="Trebuchet MS" w:hAnsi="Trebuchet MS" w:cs="Verdana"/>
          <w:sz w:val="20"/>
        </w:rPr>
        <w:t xml:space="preserve">że wyżej wymieniony podmiot, stosownie do art. 118 ust. 4 ustawy z dnia 11 września 2019 r. - Prawo zamówień publicznych </w:t>
      </w:r>
      <w:r w:rsidRPr="00051F11">
        <w:rPr>
          <w:rFonts w:ascii="Trebuchet MS" w:hAnsi="Trebuchet MS"/>
          <w:sz w:val="20"/>
        </w:rPr>
        <w:t>(Dz. U. z 20</w:t>
      </w:r>
      <w:r w:rsidR="00B46448">
        <w:rPr>
          <w:rFonts w:ascii="Trebuchet MS" w:hAnsi="Trebuchet MS"/>
          <w:sz w:val="20"/>
        </w:rPr>
        <w:t>2</w:t>
      </w:r>
      <w:r w:rsidR="00B217E1">
        <w:rPr>
          <w:rFonts w:ascii="Trebuchet MS" w:hAnsi="Trebuchet MS"/>
          <w:sz w:val="20"/>
        </w:rPr>
        <w:t>6</w:t>
      </w:r>
      <w:r w:rsidRPr="00051F11">
        <w:rPr>
          <w:rFonts w:ascii="Trebuchet MS" w:hAnsi="Trebuchet MS"/>
          <w:sz w:val="20"/>
        </w:rPr>
        <w:t xml:space="preserve"> r., poz. </w:t>
      </w:r>
      <w:r w:rsidR="00B217E1">
        <w:rPr>
          <w:rFonts w:ascii="Trebuchet MS" w:hAnsi="Trebuchet MS"/>
          <w:sz w:val="20"/>
        </w:rPr>
        <w:t>793</w:t>
      </w:r>
      <w:r w:rsidR="007815DC">
        <w:rPr>
          <w:rFonts w:ascii="Trebuchet MS" w:hAnsi="Trebuchet MS"/>
          <w:sz w:val="20"/>
        </w:rPr>
        <w:t xml:space="preserve"> z </w:t>
      </w:r>
      <w:proofErr w:type="spellStart"/>
      <w:r w:rsidR="007815DC">
        <w:rPr>
          <w:rFonts w:ascii="Trebuchet MS" w:hAnsi="Trebuchet MS"/>
          <w:sz w:val="20"/>
        </w:rPr>
        <w:t>późn</w:t>
      </w:r>
      <w:proofErr w:type="spellEnd"/>
      <w:r w:rsidR="007815DC">
        <w:rPr>
          <w:rFonts w:ascii="Trebuchet MS" w:hAnsi="Trebuchet MS"/>
          <w:sz w:val="20"/>
        </w:rPr>
        <w:t>. zm.</w:t>
      </w:r>
      <w:r w:rsidRPr="00051F11">
        <w:rPr>
          <w:rFonts w:ascii="Trebuchet MS" w:hAnsi="Trebuchet MS"/>
          <w:sz w:val="20"/>
        </w:rPr>
        <w:t xml:space="preserve">) </w:t>
      </w:r>
      <w:r w:rsidRPr="00051F11">
        <w:rPr>
          <w:rFonts w:ascii="Trebuchet MS" w:hAnsi="Trebuchet MS" w:cs="Verdana"/>
          <w:sz w:val="20"/>
        </w:rPr>
        <w:t>gwarantuje wykonawcy rzeczywisty dostęp do nw. zasobów</w:t>
      </w:r>
      <w:r w:rsidRPr="00051F11">
        <w:rPr>
          <w:rFonts w:ascii="Trebuchet MS" w:hAnsi="Trebuchet MS"/>
          <w:sz w:val="20"/>
        </w:rPr>
        <w:t xml:space="preserve"> i </w:t>
      </w:r>
      <w:r w:rsidRPr="00051F11">
        <w:rPr>
          <w:rFonts w:ascii="Trebuchet MS" w:hAnsi="Trebuchet MS" w:cs="Verdana"/>
          <w:sz w:val="20"/>
        </w:rPr>
        <w:t>odda wykonawcy:</w:t>
      </w:r>
    </w:p>
    <w:p w14:paraId="4DE04D48" w14:textId="77777777" w:rsidR="00051F11" w:rsidRPr="00051F11" w:rsidRDefault="00051F11" w:rsidP="00051F11">
      <w:pPr>
        <w:spacing w:after="0" w:line="240" w:lineRule="auto"/>
        <w:rPr>
          <w:rFonts w:ascii="Trebuchet MS" w:hAnsi="Trebuchet MS" w:cs="Verdana"/>
          <w:sz w:val="20"/>
        </w:rPr>
      </w:pP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310190B5" w14:textId="77777777" w:rsidR="00051F11" w:rsidRPr="00051F11" w:rsidRDefault="00051F11" w:rsidP="00051F11">
      <w:pPr>
        <w:spacing w:after="0" w:line="240" w:lineRule="auto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 w:cs="Verdana"/>
          <w:sz w:val="20"/>
        </w:rPr>
        <w:t>…………………………………………………………………………………………………………………………………………………</w:t>
      </w:r>
    </w:p>
    <w:p w14:paraId="24194985" w14:textId="77777777" w:rsidR="00051F11" w:rsidRPr="00051F11" w:rsidRDefault="00051F11" w:rsidP="00051F11">
      <w:pPr>
        <w:spacing w:after="120" w:line="240" w:lineRule="auto"/>
        <w:jc w:val="center"/>
        <w:rPr>
          <w:rFonts w:ascii="Trebuchet MS" w:hAnsi="Trebuchet MS" w:cs="Verdana"/>
          <w:sz w:val="20"/>
          <w:szCs w:val="20"/>
        </w:rPr>
      </w:pPr>
      <w:r w:rsidRPr="00051F11">
        <w:rPr>
          <w:rFonts w:ascii="Trebuchet MS" w:hAnsi="Trebuchet MS" w:cs="Verdana"/>
          <w:i/>
          <w:sz w:val="18"/>
          <w:szCs w:val="18"/>
        </w:rPr>
        <w:t>(nazwa i adres Wykonawcy składającego ofertę)</w:t>
      </w:r>
    </w:p>
    <w:p w14:paraId="79263E04" w14:textId="77777777" w:rsidR="00051F11" w:rsidRPr="00051F11" w:rsidRDefault="00051F11" w:rsidP="00051F11">
      <w:pPr>
        <w:adjustRightInd w:val="0"/>
        <w:spacing w:after="120" w:line="240" w:lineRule="auto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 xml:space="preserve">do dyspozycji niezbędne zasoby, o których mowa w </w:t>
      </w:r>
      <w:r w:rsidR="00857DCA" w:rsidRPr="00857DCA">
        <w:rPr>
          <w:rFonts w:ascii="Trebuchet MS" w:hAnsi="Trebuchet MS"/>
          <w:sz w:val="20"/>
          <w:lang w:eastAsia="pl-PL"/>
        </w:rPr>
        <w:t>R</w:t>
      </w:r>
      <w:r w:rsidR="00857DCA">
        <w:rPr>
          <w:rFonts w:ascii="Trebuchet MS" w:hAnsi="Trebuchet MS"/>
          <w:sz w:val="20"/>
          <w:lang w:eastAsia="pl-PL"/>
        </w:rPr>
        <w:t xml:space="preserve">ozdziale </w:t>
      </w:r>
      <w:r w:rsidR="00857DCA" w:rsidRPr="00857DCA">
        <w:rPr>
          <w:rFonts w:ascii="Trebuchet MS" w:hAnsi="Trebuchet MS"/>
          <w:sz w:val="20"/>
          <w:lang w:eastAsia="pl-PL"/>
        </w:rPr>
        <w:t>XIX</w:t>
      </w:r>
      <w:r w:rsidR="00857DCA">
        <w:rPr>
          <w:rFonts w:ascii="Trebuchet MS" w:hAnsi="Trebuchet MS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 xml:space="preserve">punk </w:t>
      </w:r>
      <w:r w:rsidR="00857DCA">
        <w:rPr>
          <w:rFonts w:ascii="Trebuchet MS" w:hAnsi="Trebuchet MS"/>
          <w:sz w:val="20"/>
          <w:lang w:eastAsia="pl-PL"/>
        </w:rPr>
        <w:t xml:space="preserve">3.4 </w:t>
      </w:r>
      <w:r w:rsidRPr="00051F11">
        <w:rPr>
          <w:rFonts w:ascii="Trebuchet MS" w:hAnsi="Trebuchet MS"/>
          <w:sz w:val="20"/>
          <w:lang w:eastAsia="pl-PL"/>
        </w:rPr>
        <w:t xml:space="preserve">1., </w:t>
      </w:r>
      <w:r w:rsidR="00857DCA">
        <w:rPr>
          <w:rFonts w:ascii="Trebuchet MS" w:hAnsi="Trebuchet MS"/>
          <w:sz w:val="20"/>
          <w:lang w:eastAsia="pl-PL"/>
        </w:rPr>
        <w:t>3.4.2</w:t>
      </w:r>
      <w:r w:rsidRPr="00051F11">
        <w:rPr>
          <w:rFonts w:ascii="Trebuchet MS" w:hAnsi="Trebuchet MS"/>
          <w:color w:val="0066FF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SWZ</w:t>
      </w:r>
      <w:r w:rsidRPr="00051F11">
        <w:rPr>
          <w:rFonts w:ascii="Trebuchet MS" w:hAnsi="Trebuchet MS"/>
          <w:color w:val="0066FF"/>
          <w:sz w:val="20"/>
          <w:lang w:eastAsia="pl-PL"/>
        </w:rPr>
        <w:t xml:space="preserve"> </w:t>
      </w:r>
      <w:r w:rsidRPr="00051F11">
        <w:rPr>
          <w:rFonts w:ascii="Trebuchet MS" w:hAnsi="Trebuchet MS"/>
          <w:sz w:val="20"/>
          <w:lang w:eastAsia="pl-PL"/>
        </w:rPr>
        <w:t>tj.:</w:t>
      </w:r>
    </w:p>
    <w:p w14:paraId="4B262354" w14:textId="77777777" w:rsidR="00051F11" w:rsidRPr="00051F11" w:rsidRDefault="00051F11" w:rsidP="00051F11">
      <w:pPr>
        <w:adjustRightInd w:val="0"/>
        <w:spacing w:after="120"/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1)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zakres dostępnych Wykonawcy zasobów podmiotu udostępniającego zasoby jest następujący: </w:t>
      </w:r>
      <w:r w:rsidRPr="00051F11">
        <w:rPr>
          <w:rFonts w:ascii="Trebuchet MS" w:hAnsi="Trebuchet MS"/>
          <w:sz w:val="20"/>
          <w:lang w:eastAsia="pl-PL"/>
        </w:rPr>
        <w:t xml:space="preserve"> ……………………………………………………………………………………………………………………………………………</w:t>
      </w:r>
    </w:p>
    <w:p w14:paraId="11261B5F" w14:textId="77777777" w:rsidR="00051F11" w:rsidRPr="00051F11" w:rsidRDefault="00051F11" w:rsidP="00051F11">
      <w:pPr>
        <w:ind w:left="284" w:hanging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2) </w:t>
      </w:r>
      <w:r w:rsidRPr="00051F11">
        <w:rPr>
          <w:rFonts w:ascii="Trebuchet MS" w:eastAsia="TimesNewRoman" w:hAnsi="Trebuchet MS"/>
          <w:sz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051F11">
        <w:rPr>
          <w:rFonts w:ascii="Trebuchet MS" w:hAnsi="Trebuchet MS"/>
          <w:sz w:val="20"/>
          <w:lang w:eastAsia="pl-PL"/>
        </w:rPr>
        <w:t xml:space="preserve"> </w:t>
      </w:r>
    </w:p>
    <w:p w14:paraId="7DF4B46B" w14:textId="77777777" w:rsidR="00051F11" w:rsidRPr="00051F11" w:rsidRDefault="00051F11" w:rsidP="00051F11">
      <w:pPr>
        <w:spacing w:after="120"/>
        <w:ind w:left="284"/>
        <w:jc w:val="both"/>
        <w:rPr>
          <w:rFonts w:ascii="Trebuchet MS" w:hAnsi="Trebuchet MS"/>
          <w:sz w:val="20"/>
          <w:lang w:eastAsia="pl-PL"/>
        </w:rPr>
      </w:pPr>
      <w:r w:rsidRPr="00051F11">
        <w:rPr>
          <w:rFonts w:ascii="Trebuchet MS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2FBA73D1" w14:textId="77777777" w:rsidR="00051F11" w:rsidRPr="00051F11" w:rsidRDefault="00051F11" w:rsidP="00051F11">
      <w:pPr>
        <w:ind w:left="284" w:hanging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3)  w jakim zakresie podmiot udostępniający zasoby, na zdolnościach którego Wykonawca polega w odniesieniu do warunków udziału w postępowaniu dotyczących wykształcenia, kwalifikacji zawodowych lub doświadczenia, zrealizuje usługi, których wskazane zdolności dotyczą: </w:t>
      </w:r>
    </w:p>
    <w:p w14:paraId="1EF9F803" w14:textId="77777777" w:rsidR="00051F11" w:rsidRPr="00051F11" w:rsidRDefault="00051F11" w:rsidP="00051F11">
      <w:pPr>
        <w:ind w:left="284"/>
        <w:jc w:val="both"/>
        <w:rPr>
          <w:rFonts w:ascii="Trebuchet MS" w:eastAsia="TimesNewRoman" w:hAnsi="Trebuchet MS"/>
          <w:sz w:val="20"/>
          <w:lang w:eastAsia="pl-PL"/>
        </w:rPr>
      </w:pPr>
      <w:r w:rsidRPr="00051F11">
        <w:rPr>
          <w:rFonts w:ascii="Trebuchet MS" w:eastAsia="TimesNewRoman" w:hAnsi="Trebuchet MS"/>
          <w:sz w:val="20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76AC51D2" w14:textId="77777777" w:rsidR="00051F11" w:rsidRPr="00051F11" w:rsidRDefault="00051F11" w:rsidP="00857DCA">
      <w:pPr>
        <w:ind w:left="284" w:hanging="284"/>
        <w:jc w:val="both"/>
        <w:rPr>
          <w:rFonts w:ascii="Trebuchet MS" w:eastAsia="Times New Roman" w:hAnsi="Trebuchet MS" w:cs="Verdana"/>
          <w:sz w:val="20"/>
        </w:rPr>
      </w:pPr>
      <w:r w:rsidRPr="00051F11">
        <w:rPr>
          <w:rFonts w:ascii="Trebuchet MS" w:eastAsia="TimesNewRoman" w:hAnsi="Trebuchet MS"/>
          <w:sz w:val="20"/>
          <w:lang w:eastAsia="pl-PL"/>
        </w:rPr>
        <w:t xml:space="preserve">    </w:t>
      </w:r>
    </w:p>
    <w:p w14:paraId="4BCBD11C" w14:textId="77777777" w:rsidR="00051F11" w:rsidRPr="00051F11" w:rsidRDefault="00051F11" w:rsidP="00051F11">
      <w:pPr>
        <w:spacing w:after="0" w:line="240" w:lineRule="auto"/>
        <w:jc w:val="both"/>
        <w:rPr>
          <w:rFonts w:ascii="Trebuchet MS" w:hAnsi="Trebuchet MS" w:cs="Verdana"/>
          <w:i/>
          <w:sz w:val="18"/>
          <w:szCs w:val="18"/>
        </w:rPr>
      </w:pPr>
      <w:r w:rsidRPr="00051F11">
        <w:rPr>
          <w:rFonts w:ascii="Trebuchet MS" w:hAnsi="Trebuchet MS"/>
          <w:i/>
          <w:sz w:val="20"/>
          <w:szCs w:val="20"/>
          <w:u w:val="single"/>
        </w:rPr>
        <w:t>UWAGA</w:t>
      </w:r>
      <w:r w:rsidRPr="00051F11">
        <w:rPr>
          <w:rFonts w:ascii="Trebuchet MS" w:hAnsi="Trebuchet MS" w:cs="Verdana"/>
          <w:i/>
          <w:sz w:val="18"/>
          <w:szCs w:val="18"/>
        </w:rPr>
        <w:t xml:space="preserve">: </w:t>
      </w:r>
    </w:p>
    <w:p w14:paraId="652207B2" w14:textId="77777777" w:rsidR="00051F11" w:rsidRPr="00051F11" w:rsidRDefault="00051F11" w:rsidP="00051F11">
      <w:pPr>
        <w:spacing w:after="120" w:line="240" w:lineRule="auto"/>
        <w:jc w:val="both"/>
        <w:rPr>
          <w:rFonts w:ascii="Trebuchet MS" w:hAnsi="Trebuchet MS" w:cs="Verdana"/>
          <w:i/>
          <w:sz w:val="20"/>
          <w:szCs w:val="20"/>
        </w:rPr>
      </w:pPr>
      <w:r w:rsidRPr="00051F11">
        <w:rPr>
          <w:rFonts w:ascii="Trebuchet MS" w:hAnsi="Trebuchet MS" w:cs="Verdana"/>
          <w:i/>
          <w:sz w:val="18"/>
          <w:szCs w:val="18"/>
        </w:rPr>
        <w:t>W przypadku korzystania z</w:t>
      </w:r>
      <w:r w:rsidR="00857DCA">
        <w:rPr>
          <w:rFonts w:ascii="Trebuchet MS" w:hAnsi="Trebuchet MS" w:cs="Verdana"/>
          <w:i/>
          <w:sz w:val="18"/>
          <w:szCs w:val="18"/>
        </w:rPr>
        <w:t xml:space="preserve">e zdolności technicznej lub zawodowej </w:t>
      </w:r>
      <w:r w:rsidRPr="00051F11">
        <w:rPr>
          <w:rFonts w:ascii="Trebuchet MS" w:hAnsi="Trebuchet MS" w:cs="Verdana"/>
          <w:i/>
          <w:sz w:val="18"/>
          <w:szCs w:val="18"/>
        </w:rPr>
        <w:t>więcej niż jednej firmy, powyższe zobowiązanie jest drukiem do wielokrotnego wykorzystania.</w:t>
      </w:r>
    </w:p>
    <w:p w14:paraId="658E2069" w14:textId="77777777" w:rsidR="00051F11" w:rsidRPr="00051F11" w:rsidRDefault="00051F11" w:rsidP="00051F11">
      <w:pPr>
        <w:adjustRightInd w:val="0"/>
        <w:spacing w:after="0" w:line="240" w:lineRule="auto"/>
        <w:rPr>
          <w:rFonts w:ascii="Trebuchet MS" w:hAnsi="Trebuchet MS"/>
          <w:i/>
          <w:sz w:val="20"/>
          <w:lang w:eastAsia="pl-PL"/>
        </w:rPr>
      </w:pPr>
    </w:p>
    <w:p w14:paraId="187E59CD" w14:textId="77777777" w:rsidR="00444E31" w:rsidRDefault="00444E31" w:rsidP="00051F11">
      <w:pPr>
        <w:jc w:val="center"/>
        <w:rPr>
          <w:rFonts w:ascii="Trebuchet MS" w:hAnsi="Trebuchet MS"/>
        </w:rPr>
      </w:pPr>
    </w:p>
    <w:p w14:paraId="4247D867" w14:textId="77777777" w:rsidR="00A45F41" w:rsidRDefault="00A45F41" w:rsidP="00051F11">
      <w:pPr>
        <w:jc w:val="center"/>
        <w:rPr>
          <w:rFonts w:ascii="Trebuchet MS" w:hAnsi="Trebuchet MS"/>
        </w:rPr>
      </w:pPr>
    </w:p>
    <w:p w14:paraId="5945B378" w14:textId="77777777" w:rsidR="00A45F41" w:rsidRPr="00A45F41" w:rsidRDefault="00A45F41" w:rsidP="00051F11">
      <w:pPr>
        <w:jc w:val="center"/>
        <w:rPr>
          <w:rFonts w:ascii="Trebuchet MS" w:hAnsi="Trebuchet MS"/>
          <w:sz w:val="18"/>
          <w:szCs w:val="18"/>
        </w:rPr>
      </w:pPr>
    </w:p>
    <w:p w14:paraId="6202EA71" w14:textId="77777777" w:rsidR="00A45F41" w:rsidRDefault="004212C8" w:rsidP="004212C8">
      <w:pPr>
        <w:jc w:val="center"/>
        <w:rPr>
          <w:rFonts w:ascii="Trebuchet MS" w:hAnsi="Trebuchet MS"/>
          <w:sz w:val="18"/>
          <w:szCs w:val="18"/>
        </w:rPr>
      </w:pPr>
      <w:r>
        <w:rPr>
          <w:rFonts w:ascii="Trebuchet MS" w:hAnsi="Trebuchet MS"/>
          <w:sz w:val="18"/>
          <w:szCs w:val="18"/>
        </w:rPr>
        <w:t xml:space="preserve">                                                                           </w:t>
      </w:r>
      <w:r w:rsidR="00A45F41" w:rsidRPr="00A45F41">
        <w:rPr>
          <w:rFonts w:ascii="Trebuchet MS" w:hAnsi="Trebuchet MS"/>
          <w:sz w:val="18"/>
          <w:szCs w:val="18"/>
        </w:rPr>
        <w:t>…………………</w:t>
      </w:r>
      <w:r w:rsidR="00A45F41">
        <w:rPr>
          <w:rFonts w:ascii="Trebuchet MS" w:hAnsi="Trebuchet MS"/>
          <w:sz w:val="18"/>
          <w:szCs w:val="18"/>
        </w:rPr>
        <w:t>…..</w:t>
      </w:r>
      <w:r w:rsidR="00A45F41" w:rsidRPr="00A45F41">
        <w:rPr>
          <w:rFonts w:ascii="Trebuchet MS" w:hAnsi="Trebuchet MS"/>
          <w:sz w:val="18"/>
          <w:szCs w:val="18"/>
        </w:rPr>
        <w:t>…………………..</w:t>
      </w:r>
    </w:p>
    <w:p w14:paraId="24E8E7D0" w14:textId="77777777" w:rsidR="0087154B" w:rsidRDefault="0087154B" w:rsidP="0087154B">
      <w:pPr>
        <w:ind w:left="5664"/>
        <w:rPr>
          <w:rFonts w:ascii="Trebuchet MS" w:hAnsi="Trebuchet MS"/>
        </w:rPr>
      </w:pPr>
      <w:r>
        <w:rPr>
          <w:sz w:val="18"/>
          <w:szCs w:val="18"/>
        </w:rPr>
        <w:t>Należy opatrzyć odpowiednio: kwalifikowanym  podpisem elektronicznym,                 podpisem zaufanym lub podpisem osobistym</w:t>
      </w:r>
    </w:p>
    <w:p w14:paraId="1611EC95" w14:textId="77777777" w:rsidR="003538E2" w:rsidRPr="00A45F41" w:rsidRDefault="003538E2" w:rsidP="00A45F41">
      <w:pPr>
        <w:jc w:val="right"/>
        <w:rPr>
          <w:rFonts w:ascii="Trebuchet MS" w:hAnsi="Trebuchet MS"/>
          <w:sz w:val="18"/>
          <w:szCs w:val="18"/>
        </w:rPr>
      </w:pPr>
    </w:p>
    <w:sectPr w:rsidR="003538E2" w:rsidRPr="00A45F41" w:rsidSect="0053334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A454" w14:textId="77777777" w:rsidR="00081518" w:rsidRDefault="00081518" w:rsidP="00051F11">
      <w:pPr>
        <w:spacing w:after="0" w:line="240" w:lineRule="auto"/>
      </w:pPr>
      <w:r>
        <w:separator/>
      </w:r>
    </w:p>
  </w:endnote>
  <w:endnote w:type="continuationSeparator" w:id="0">
    <w:p w14:paraId="077323A6" w14:textId="77777777" w:rsidR="00081518" w:rsidRDefault="00081518" w:rsidP="00051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charset w:val="EE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F9AC" w14:textId="77777777" w:rsidR="00081518" w:rsidRDefault="00081518" w:rsidP="00051F11">
      <w:pPr>
        <w:spacing w:after="0" w:line="240" w:lineRule="auto"/>
      </w:pPr>
      <w:r>
        <w:separator/>
      </w:r>
    </w:p>
  </w:footnote>
  <w:footnote w:type="continuationSeparator" w:id="0">
    <w:p w14:paraId="1DFE34BB" w14:textId="77777777" w:rsidR="00081518" w:rsidRDefault="00081518" w:rsidP="00051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1A603" w14:textId="77777777" w:rsidR="00F213E1" w:rsidRDefault="00F213E1" w:rsidP="00F213E1">
    <w:pPr>
      <w:pStyle w:val="Nagwek"/>
      <w:pBdr>
        <w:bottom w:val="single" w:sz="4" w:space="0" w:color="auto"/>
      </w:pBdr>
      <w:ind w:right="28"/>
      <w:jc w:val="both"/>
      <w:rPr>
        <w:b/>
        <w:bCs/>
        <w:sz w:val="16"/>
        <w:szCs w:val="16"/>
      </w:rPr>
    </w:pPr>
    <w:bookmarkStart w:id="0" w:name="_Hlk19522389"/>
    <w:bookmarkStart w:id="1" w:name="_Hlk114142690"/>
    <w:r>
      <w:rPr>
        <w:b/>
        <w:bCs/>
        <w:i/>
        <w:iCs/>
        <w:sz w:val="16"/>
        <w:szCs w:val="16"/>
      </w:rPr>
      <w:t xml:space="preserve">Zamawiający:  </w:t>
    </w:r>
    <w:r>
      <w:rPr>
        <w:b/>
        <w:sz w:val="16"/>
        <w:szCs w:val="16"/>
        <w:lang w:eastAsia="ar-SA"/>
      </w:rPr>
      <w:t xml:space="preserve">Dom Dziecka w Chorzenicach        </w:t>
    </w:r>
    <w:r>
      <w:rPr>
        <w:rStyle w:val="Pogrubienie"/>
        <w:sz w:val="16"/>
        <w:szCs w:val="16"/>
      </w:rPr>
      <w:t xml:space="preserve">                                                                                                      </w:t>
    </w:r>
    <w:r>
      <w:rPr>
        <w:b/>
        <w:bCs/>
        <w:i/>
        <w:sz w:val="16"/>
        <w:szCs w:val="16"/>
      </w:rPr>
      <w:t xml:space="preserve">Sygnatura akt: </w:t>
    </w:r>
    <w:r>
      <w:rPr>
        <w:b/>
        <w:bCs/>
        <w:iCs/>
        <w:sz w:val="16"/>
        <w:szCs w:val="16"/>
      </w:rPr>
      <w:t>DDz.071.3.</w:t>
    </w:r>
    <w:bookmarkStart w:id="2" w:name="_Hlk190174245"/>
    <w:r>
      <w:rPr>
        <w:b/>
        <w:bCs/>
        <w:iCs/>
        <w:sz w:val="16"/>
        <w:szCs w:val="16"/>
      </w:rPr>
      <w:t>202</w:t>
    </w:r>
    <w:bookmarkEnd w:id="2"/>
    <w:r>
      <w:rPr>
        <w:b/>
        <w:bCs/>
        <w:iCs/>
        <w:sz w:val="16"/>
        <w:szCs w:val="16"/>
      </w:rPr>
      <w:t>6</w:t>
    </w:r>
  </w:p>
  <w:p w14:paraId="4E0A80DA" w14:textId="6BAF521E" w:rsidR="000219D0" w:rsidRPr="00E406DF" w:rsidRDefault="00F213E1" w:rsidP="00F213E1">
    <w:pPr>
      <w:suppressAutoHyphens/>
      <w:jc w:val="both"/>
    </w:pPr>
    <w:r>
      <w:rPr>
        <w:i/>
        <w:iCs/>
        <w:sz w:val="16"/>
        <w:szCs w:val="16"/>
      </w:rPr>
      <w:t xml:space="preserve">Postępowanie w trybie podstawowym pn.: </w:t>
    </w:r>
    <w:bookmarkEnd w:id="0"/>
    <w:r>
      <w:rPr>
        <w:b/>
        <w:bCs/>
        <w:sz w:val="16"/>
        <w:szCs w:val="16"/>
      </w:rPr>
      <w:t>„</w:t>
    </w:r>
    <w:r>
      <w:rPr>
        <w:b/>
        <w:sz w:val="16"/>
        <w:szCs w:val="16"/>
        <w:lang w:eastAsia="ar-SA"/>
      </w:rPr>
      <w:t>Budowa wewnętrznej instalacji gazu z odcinkiem zewnętrznym dla potrzeb hybrydowej kotłowni gazowej w budynku Domu Dziecka w Chorzenicach</w:t>
    </w:r>
    <w:bookmarkEnd w:id="1"/>
    <w:r w:rsidR="00694983">
      <w:rPr>
        <w:b/>
        <w:sz w:val="16"/>
        <w:szCs w:val="16"/>
        <w:lang w:eastAsia="ar-SA"/>
      </w:rPr>
      <w:t>”</w:t>
    </w: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1F11"/>
    <w:rsid w:val="00001D43"/>
    <w:rsid w:val="000219D0"/>
    <w:rsid w:val="00051F11"/>
    <w:rsid w:val="00081518"/>
    <w:rsid w:val="000E5247"/>
    <w:rsid w:val="001145C7"/>
    <w:rsid w:val="001440B4"/>
    <w:rsid w:val="0018499A"/>
    <w:rsid w:val="001937C7"/>
    <w:rsid w:val="002200E2"/>
    <w:rsid w:val="00252987"/>
    <w:rsid w:val="00253492"/>
    <w:rsid w:val="00266B11"/>
    <w:rsid w:val="002769DB"/>
    <w:rsid w:val="002A06D9"/>
    <w:rsid w:val="00326AB2"/>
    <w:rsid w:val="003272A6"/>
    <w:rsid w:val="00344895"/>
    <w:rsid w:val="00350584"/>
    <w:rsid w:val="003538E2"/>
    <w:rsid w:val="00391FCB"/>
    <w:rsid w:val="003E50F7"/>
    <w:rsid w:val="004212C8"/>
    <w:rsid w:val="004363BA"/>
    <w:rsid w:val="00444E31"/>
    <w:rsid w:val="004575A3"/>
    <w:rsid w:val="004F2539"/>
    <w:rsid w:val="0053334A"/>
    <w:rsid w:val="00534B84"/>
    <w:rsid w:val="00562F69"/>
    <w:rsid w:val="00581B80"/>
    <w:rsid w:val="00591418"/>
    <w:rsid w:val="005B1A75"/>
    <w:rsid w:val="005C79D1"/>
    <w:rsid w:val="005F4504"/>
    <w:rsid w:val="00622307"/>
    <w:rsid w:val="00641EDC"/>
    <w:rsid w:val="0064392E"/>
    <w:rsid w:val="0068281F"/>
    <w:rsid w:val="00694983"/>
    <w:rsid w:val="00733D43"/>
    <w:rsid w:val="007815DC"/>
    <w:rsid w:val="007B5A05"/>
    <w:rsid w:val="00844DF1"/>
    <w:rsid w:val="008474F3"/>
    <w:rsid w:val="00857DCA"/>
    <w:rsid w:val="0087154B"/>
    <w:rsid w:val="008777A2"/>
    <w:rsid w:val="008A4C2F"/>
    <w:rsid w:val="008B7F80"/>
    <w:rsid w:val="008D11A7"/>
    <w:rsid w:val="00907ECB"/>
    <w:rsid w:val="00931372"/>
    <w:rsid w:val="00965D46"/>
    <w:rsid w:val="009728D9"/>
    <w:rsid w:val="00986E21"/>
    <w:rsid w:val="00A04441"/>
    <w:rsid w:val="00A4480F"/>
    <w:rsid w:val="00A45F41"/>
    <w:rsid w:val="00AD5B24"/>
    <w:rsid w:val="00AF480E"/>
    <w:rsid w:val="00B217E1"/>
    <w:rsid w:val="00B46448"/>
    <w:rsid w:val="00BB6C99"/>
    <w:rsid w:val="00C14276"/>
    <w:rsid w:val="00C804FD"/>
    <w:rsid w:val="00C8488A"/>
    <w:rsid w:val="00CE7631"/>
    <w:rsid w:val="00D23131"/>
    <w:rsid w:val="00D826F1"/>
    <w:rsid w:val="00D920F7"/>
    <w:rsid w:val="00DC7625"/>
    <w:rsid w:val="00DE6B97"/>
    <w:rsid w:val="00E04D78"/>
    <w:rsid w:val="00E406DF"/>
    <w:rsid w:val="00EB02D0"/>
    <w:rsid w:val="00EF3B3A"/>
    <w:rsid w:val="00F213E1"/>
    <w:rsid w:val="00F404B0"/>
    <w:rsid w:val="00F67A7A"/>
    <w:rsid w:val="00F876B9"/>
    <w:rsid w:val="00F9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DC898"/>
  <w15:docId w15:val="{9D4EF2AD-417A-49B0-A9E0-13CA5EE17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F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locked/>
    <w:rsid w:val="00051F1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051F1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051F11"/>
  </w:style>
  <w:style w:type="paragraph" w:styleId="Nagwek">
    <w:name w:val="header"/>
    <w:basedOn w:val="Normalny"/>
    <w:link w:val="NagwekZnak"/>
    <w:unhideWhenUsed/>
    <w:rsid w:val="00051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51F11"/>
  </w:style>
  <w:style w:type="paragraph" w:styleId="Tekstpodstawowy">
    <w:name w:val="Body Text"/>
    <w:aliases w:val="Tekst podstawow.(F2),(F2)"/>
    <w:basedOn w:val="Normalny"/>
    <w:link w:val="TekstpodstawowyZnak"/>
    <w:rsid w:val="00051F1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qFormat/>
    <w:rsid w:val="00051F1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51F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Dominika</cp:lastModifiedBy>
  <cp:revision>47</cp:revision>
  <cp:lastPrinted>2023-04-11T08:44:00Z</cp:lastPrinted>
  <dcterms:created xsi:type="dcterms:W3CDTF">2021-03-16T12:07:00Z</dcterms:created>
  <dcterms:modified xsi:type="dcterms:W3CDTF">2026-08-24T12:46:00Z</dcterms:modified>
</cp:coreProperties>
</file>